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沧州市新的社会阶层“招商能人”自荐申报表</w:t>
      </w:r>
    </w:p>
    <w:tbl>
      <w:tblPr>
        <w:tblStyle w:val="3"/>
        <w:tblpPr w:leftFromText="180" w:rightFromText="180" w:vertAnchor="text" w:horzAnchor="page" w:tblpX="1295" w:tblpY="133"/>
        <w:tblOverlap w:val="never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44"/>
        <w:gridCol w:w="1241"/>
        <w:gridCol w:w="900"/>
        <w:gridCol w:w="765"/>
        <w:gridCol w:w="11"/>
        <w:gridCol w:w="1105"/>
        <w:gridCol w:w="1698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18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姓</w:t>
            </w:r>
            <w:r>
              <w:rPr>
                <w:rFonts w:hint="eastAsia" w:ascii="黑体" w:hAnsi="黑体" w:eastAsia="黑体" w:cs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宋体"/>
                <w:bCs/>
                <w:sz w:val="24"/>
              </w:rPr>
              <w:t>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cs="Times New Roman"/>
                <w:b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性</w:t>
            </w:r>
            <w:r>
              <w:rPr>
                <w:rFonts w:hint="eastAsia" w:ascii="黑体" w:hAnsi="黑体" w:eastAsia="黑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sz w:val="24"/>
              </w:rPr>
              <w:t>别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cs="Times New Roman"/>
                <w:b/>
                <w:bCs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籍</w:t>
            </w:r>
            <w:r>
              <w:rPr>
                <w:rFonts w:hint="eastAsia" w:ascii="黑体" w:hAnsi="黑体" w:eastAsia="黑体" w:cs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sz w:val="24"/>
              </w:rPr>
              <w:t>贯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cs="Times New Roman"/>
                <w:b/>
                <w:bCs/>
                <w:sz w:val="24"/>
              </w:rPr>
            </w:pPr>
          </w:p>
        </w:tc>
        <w:tc>
          <w:tcPr>
            <w:tcW w:w="169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（电子照片）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</w:p>
          <w:p>
            <w:pPr>
              <w:spacing w:line="0" w:lineRule="atLeast"/>
              <w:jc w:val="center"/>
              <w:rPr>
                <w:rFonts w:ascii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18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政治面貌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cs="Times New Roman"/>
                <w:b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民</w:t>
            </w:r>
            <w:r>
              <w:rPr>
                <w:rFonts w:hint="eastAsia" w:ascii="黑体" w:hAnsi="黑体" w:eastAsia="黑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sz w:val="24"/>
              </w:rPr>
              <w:t>族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cs="Times New Roman"/>
                <w:b/>
                <w:bCs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出生年月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cs="Times New Roman"/>
                <w:b/>
                <w:bCs/>
                <w:sz w:val="24"/>
              </w:rPr>
            </w:pPr>
          </w:p>
        </w:tc>
        <w:tc>
          <w:tcPr>
            <w:tcW w:w="169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18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Times New Roman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工作单位职务</w:t>
            </w:r>
          </w:p>
        </w:tc>
        <w:tc>
          <w:tcPr>
            <w:tcW w:w="290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cs="Times New Roman"/>
                <w:b/>
                <w:bCs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cs="Times New Roman"/>
                <w:b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lang w:eastAsia="zh-CN"/>
              </w:rPr>
              <w:t>现工作地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宋体" w:cs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"/>
              </w:rPr>
              <w:t>（具体到县）</w:t>
            </w:r>
          </w:p>
        </w:tc>
        <w:tc>
          <w:tcPr>
            <w:tcW w:w="169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18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Times New Roman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lang w:eastAsia="zh-CN"/>
              </w:rPr>
              <w:t>毕业院校及专业</w:t>
            </w:r>
          </w:p>
        </w:tc>
        <w:tc>
          <w:tcPr>
            <w:tcW w:w="5720" w:type="dxa"/>
            <w:gridSpan w:val="6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cs="Times New Roman" w:eastAsiaTheme="minorEastAsia"/>
                <w:b/>
                <w:bCs/>
                <w:sz w:val="24"/>
                <w:lang w:eastAsia="zh-CN"/>
              </w:rPr>
            </w:pPr>
          </w:p>
        </w:tc>
        <w:tc>
          <w:tcPr>
            <w:tcW w:w="169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18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Times New Roman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lang w:eastAsia="zh-CN"/>
              </w:rPr>
              <w:t>学历学位</w:t>
            </w:r>
          </w:p>
        </w:tc>
        <w:tc>
          <w:tcPr>
            <w:tcW w:w="2917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3394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18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Times New Roman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lang w:eastAsia="zh-CN"/>
              </w:rPr>
              <w:t>主要社会兼职</w:t>
            </w:r>
          </w:p>
        </w:tc>
        <w:tc>
          <w:tcPr>
            <w:tcW w:w="7416" w:type="dxa"/>
            <w:gridSpan w:val="7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"/>
              </w:rPr>
              <w:t>（人大代表、政协委员、社会团体职务等）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7" w:hRule="atLeast"/>
        </w:trPr>
        <w:tc>
          <w:tcPr>
            <w:tcW w:w="18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宋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lang w:eastAsia="zh-CN"/>
              </w:rPr>
              <w:t>主要</w:t>
            </w:r>
            <w:r>
              <w:rPr>
                <w:rFonts w:hint="eastAsia" w:ascii="黑体" w:hAnsi="黑体" w:eastAsia="黑体" w:cs="宋体"/>
                <w:bCs/>
                <w:sz w:val="24"/>
              </w:rPr>
              <w:t>获奖情况</w:t>
            </w:r>
          </w:p>
        </w:tc>
        <w:tc>
          <w:tcPr>
            <w:tcW w:w="7416" w:type="dxa"/>
            <w:gridSpan w:val="7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"/>
              </w:rPr>
              <w:t>（2012年以来获得市级及以上的奖励）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2" w:hRule="atLeast"/>
        </w:trPr>
        <w:tc>
          <w:tcPr>
            <w:tcW w:w="18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宋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lang w:eastAsia="zh-CN"/>
              </w:rPr>
              <w:t>主要招商工作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lang w:eastAsia="zh-CN"/>
              </w:rPr>
              <w:t>经历和成效</w:t>
            </w:r>
          </w:p>
        </w:tc>
        <w:tc>
          <w:tcPr>
            <w:tcW w:w="7416" w:type="dxa"/>
            <w:gridSpan w:val="7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2"/>
                <w:sz w:val="24"/>
                <w:szCs w:val="24"/>
                <w:lang w:val="en-US" w:eastAsia="zh-CN" w:bidi="ar"/>
              </w:rPr>
              <w:t>（如果没有从事过招商工作可不填）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9" w:hRule="atLeast"/>
        </w:trPr>
        <w:tc>
          <w:tcPr>
            <w:tcW w:w="18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宋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lang w:eastAsia="zh-CN"/>
              </w:rPr>
              <w:t>具有哪些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Times New Roman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lang w:eastAsia="zh-CN"/>
              </w:rPr>
              <w:t>招商资源</w:t>
            </w:r>
          </w:p>
        </w:tc>
        <w:tc>
          <w:tcPr>
            <w:tcW w:w="7416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外地企业家“朋友圈”资源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外地企业客户资源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外地金融机构资源  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服务招商工作专业技能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对外宣传的媒体平台资源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建立联系的外地社会团体资源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其他________________（请填写资源类别）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77" w:hRule="atLeast"/>
        </w:trPr>
        <w:tc>
          <w:tcPr>
            <w:tcW w:w="18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宋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lang w:eastAsia="zh-CN"/>
              </w:rPr>
              <w:t>拥有的招商</w:t>
            </w:r>
          </w:p>
          <w:p>
            <w:pPr>
              <w:spacing w:line="0" w:lineRule="atLeast"/>
              <w:jc w:val="center"/>
              <w:rPr>
                <w:rFonts w:hint="eastAsia" w:ascii="宋体" w:cs="Times New Roman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lang w:eastAsia="zh-CN"/>
              </w:rPr>
              <w:t>资源简介</w:t>
            </w:r>
          </w:p>
        </w:tc>
        <w:tc>
          <w:tcPr>
            <w:tcW w:w="7416" w:type="dxa"/>
            <w:gridSpan w:val="7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76" w:hRule="atLeast"/>
        </w:trPr>
        <w:tc>
          <w:tcPr>
            <w:tcW w:w="18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宋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lang w:eastAsia="zh-CN"/>
              </w:rPr>
              <w:t>近两年来主要</w:t>
            </w:r>
          </w:p>
          <w:p>
            <w:pPr>
              <w:spacing w:line="0" w:lineRule="atLeast"/>
              <w:jc w:val="center"/>
              <w:rPr>
                <w:rFonts w:ascii="宋体" w:cs="Times New Roman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Cs/>
                <w:sz w:val="24"/>
                <w:lang w:eastAsia="zh-CN"/>
              </w:rPr>
              <w:t>工作情况</w:t>
            </w:r>
          </w:p>
        </w:tc>
        <w:tc>
          <w:tcPr>
            <w:tcW w:w="7416" w:type="dxa"/>
            <w:gridSpan w:val="7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default" w:ascii="宋体" w:cs="Times New Roman"/>
                <w:b/>
                <w:bCs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92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86D78"/>
    <w:rsid w:val="10F74E7E"/>
    <w:rsid w:val="1F81262D"/>
    <w:rsid w:val="1F9D6873"/>
    <w:rsid w:val="2CAE59D6"/>
    <w:rsid w:val="3806585C"/>
    <w:rsid w:val="3D386D78"/>
    <w:rsid w:val="42962AEF"/>
    <w:rsid w:val="4DF6169D"/>
    <w:rsid w:val="4E18231E"/>
    <w:rsid w:val="54EF5828"/>
    <w:rsid w:val="578E0116"/>
    <w:rsid w:val="643F2952"/>
    <w:rsid w:val="65C3488D"/>
    <w:rsid w:val="6EC3095A"/>
    <w:rsid w:val="71871C65"/>
    <w:rsid w:val="7481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paragraph" w:customStyle="1" w:styleId="8">
    <w:name w:val="批注框文本 Char Char"/>
    <w:basedOn w:val="1"/>
    <w:qFormat/>
    <w:uiPriority w:val="0"/>
    <w:rPr>
      <w:sz w:val="18"/>
    </w:rPr>
  </w:style>
  <w:style w:type="character" w:customStyle="1" w:styleId="9">
    <w:name w:val="index-module_accountauthentication_3bwix"/>
    <w:basedOn w:val="4"/>
    <w:qFormat/>
    <w:uiPriority w:val="0"/>
  </w:style>
  <w:style w:type="character" w:customStyle="1" w:styleId="10">
    <w:name w:val="hover4"/>
    <w:basedOn w:val="4"/>
    <w:qFormat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2022-05-16T07:46:00Z</dcterms:created>
  <dc:creator>嘟</dc:creator>
  <cp:lastModifiedBy>嘟</cp:lastModifiedBy>
  <cp:lastPrinted>2022-05-17T02:12:00Z</cp:lastPrinted>
  <dcterms:modified xsi:type="dcterms:W3CDTF">2022-05-17T09:48:16Z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